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E06" w:rsidRPr="00A22B4C" w:rsidRDefault="00527E06" w:rsidP="00527E06">
      <w:pPr>
        <w:jc w:val="center"/>
        <w:rPr>
          <w:sz w:val="28"/>
          <w:szCs w:val="28"/>
        </w:rPr>
      </w:pPr>
      <w:bookmarkStart w:id="0" w:name="_GoBack"/>
      <w:bookmarkEnd w:id="0"/>
      <w:r w:rsidRPr="00A22B4C">
        <w:rPr>
          <w:noProof/>
          <w:sz w:val="28"/>
          <w:szCs w:val="28"/>
        </w:rPr>
        <w:drawing>
          <wp:anchor distT="0" distB="0" distL="0" distR="0" simplePos="0" relativeHeight="251659264" behindDoc="0" locked="0" layoutInCell="1" allowOverlap="0" wp14:anchorId="090B49AF" wp14:editId="11167354">
            <wp:simplePos x="0" y="0"/>
            <wp:positionH relativeFrom="column">
              <wp:posOffset>-342900</wp:posOffset>
            </wp:positionH>
            <wp:positionV relativeFrom="line">
              <wp:posOffset>0</wp:posOffset>
            </wp:positionV>
            <wp:extent cx="906780" cy="914400"/>
            <wp:effectExtent l="0" t="0" r="0" b="0"/>
            <wp:wrapSquare wrapText="bothSides"/>
            <wp:docPr id="1" name="Picture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914400"/>
                    </a:xfrm>
                    <a:prstGeom prst="rect">
                      <a:avLst/>
                    </a:prstGeom>
                    <a:noFill/>
                  </pic:spPr>
                </pic:pic>
              </a:graphicData>
            </a:graphic>
            <wp14:sizeRelH relativeFrom="page">
              <wp14:pctWidth>0</wp14:pctWidth>
            </wp14:sizeRelH>
            <wp14:sizeRelV relativeFrom="page">
              <wp14:pctHeight>0</wp14:pctHeight>
            </wp14:sizeRelV>
          </wp:anchor>
        </w:drawing>
      </w:r>
      <w:r w:rsidRPr="00A22B4C">
        <w:rPr>
          <w:sz w:val="28"/>
          <w:szCs w:val="28"/>
        </w:rPr>
        <w:t>Hart County Board of Assessors</w:t>
      </w:r>
    </w:p>
    <w:p w:rsidR="00527E06" w:rsidRPr="00A22B4C" w:rsidRDefault="00527E06" w:rsidP="00527E06">
      <w:pPr>
        <w:jc w:val="center"/>
        <w:rPr>
          <w:sz w:val="28"/>
          <w:szCs w:val="28"/>
        </w:rPr>
      </w:pPr>
      <w:r w:rsidRPr="00A22B4C">
        <w:rPr>
          <w:sz w:val="28"/>
          <w:szCs w:val="28"/>
        </w:rPr>
        <w:t>P.O. Box 810</w:t>
      </w:r>
    </w:p>
    <w:p w:rsidR="00527E06" w:rsidRPr="00A22B4C" w:rsidRDefault="00527E06" w:rsidP="00527E06">
      <w:pPr>
        <w:jc w:val="center"/>
        <w:rPr>
          <w:sz w:val="28"/>
          <w:szCs w:val="28"/>
        </w:rPr>
      </w:pPr>
      <w:r>
        <w:rPr>
          <w:sz w:val="28"/>
          <w:szCs w:val="28"/>
        </w:rPr>
        <w:t>194 Cade Street</w:t>
      </w:r>
    </w:p>
    <w:p w:rsidR="00527E06" w:rsidRPr="00A22B4C" w:rsidRDefault="00527E06" w:rsidP="00527E06">
      <w:pPr>
        <w:jc w:val="center"/>
        <w:rPr>
          <w:sz w:val="28"/>
          <w:szCs w:val="28"/>
        </w:rPr>
      </w:pPr>
      <w:r w:rsidRPr="00A22B4C">
        <w:rPr>
          <w:sz w:val="28"/>
          <w:szCs w:val="28"/>
        </w:rPr>
        <w:t>Hartwell, GA  30643</w:t>
      </w:r>
    </w:p>
    <w:p w:rsidR="00527E06" w:rsidRDefault="00527E06" w:rsidP="00527E06">
      <w:pPr>
        <w:jc w:val="center"/>
        <w:rPr>
          <w:sz w:val="28"/>
          <w:szCs w:val="28"/>
        </w:rPr>
      </w:pPr>
      <w:r>
        <w:rPr>
          <w:sz w:val="28"/>
          <w:szCs w:val="28"/>
        </w:rPr>
        <w:t>(706) 376-3997</w:t>
      </w:r>
    </w:p>
    <w:p w:rsidR="00527E06" w:rsidRDefault="00527E06" w:rsidP="00527E06">
      <w:pPr>
        <w:jc w:val="center"/>
        <w:rPr>
          <w:sz w:val="28"/>
          <w:szCs w:val="28"/>
        </w:rPr>
      </w:pPr>
    </w:p>
    <w:p w:rsidR="00527E06" w:rsidRPr="00A22B4C" w:rsidRDefault="00527E06" w:rsidP="00527E06">
      <w:pPr>
        <w:jc w:val="center"/>
        <w:rPr>
          <w:sz w:val="28"/>
          <w:szCs w:val="28"/>
        </w:rPr>
      </w:pPr>
    </w:p>
    <w:p w:rsidR="00527E06" w:rsidRPr="00846D13" w:rsidRDefault="00527E06" w:rsidP="00527E06">
      <w:pPr>
        <w:jc w:val="right"/>
        <w:rPr>
          <w:sz w:val="12"/>
          <w:szCs w:val="12"/>
        </w:rPr>
      </w:pPr>
      <w:r w:rsidRPr="00846D13">
        <w:rPr>
          <w:sz w:val="12"/>
          <w:szCs w:val="12"/>
        </w:rPr>
        <w:t xml:space="preserve">Board Members:  </w:t>
      </w:r>
    </w:p>
    <w:p w:rsidR="00527E06" w:rsidRDefault="00962177" w:rsidP="00527E06">
      <w:pPr>
        <w:ind w:left="7200"/>
        <w:jc w:val="right"/>
        <w:rPr>
          <w:sz w:val="12"/>
          <w:szCs w:val="12"/>
        </w:rPr>
      </w:pPr>
      <w:r>
        <w:rPr>
          <w:sz w:val="12"/>
          <w:szCs w:val="12"/>
        </w:rPr>
        <w:t>Bill Myers</w:t>
      </w:r>
      <w:r w:rsidR="00527E06" w:rsidRPr="00846D13">
        <w:rPr>
          <w:sz w:val="12"/>
          <w:szCs w:val="12"/>
        </w:rPr>
        <w:t xml:space="preserve">, </w:t>
      </w:r>
      <w:r w:rsidR="004F2293">
        <w:rPr>
          <w:sz w:val="12"/>
          <w:szCs w:val="12"/>
        </w:rPr>
        <w:t>C</w:t>
      </w:r>
      <w:r w:rsidR="00527E06" w:rsidRPr="00846D13">
        <w:rPr>
          <w:sz w:val="12"/>
          <w:szCs w:val="12"/>
        </w:rPr>
        <w:t>hairman</w:t>
      </w:r>
    </w:p>
    <w:p w:rsidR="00527E06" w:rsidRDefault="00527E06" w:rsidP="00527E06">
      <w:pPr>
        <w:ind w:left="7200"/>
        <w:jc w:val="right"/>
        <w:rPr>
          <w:sz w:val="12"/>
          <w:szCs w:val="12"/>
        </w:rPr>
      </w:pPr>
      <w:r>
        <w:rPr>
          <w:sz w:val="12"/>
          <w:szCs w:val="12"/>
        </w:rPr>
        <w:t>David Thompson</w:t>
      </w:r>
      <w:r w:rsidR="004F2293">
        <w:rPr>
          <w:sz w:val="12"/>
          <w:szCs w:val="12"/>
        </w:rPr>
        <w:t>, Vice chairman</w:t>
      </w:r>
    </w:p>
    <w:p w:rsidR="00962177" w:rsidRPr="00846D13" w:rsidRDefault="004F2293" w:rsidP="00527E06">
      <w:pPr>
        <w:ind w:left="7200"/>
        <w:jc w:val="right"/>
        <w:rPr>
          <w:sz w:val="12"/>
          <w:szCs w:val="12"/>
        </w:rPr>
      </w:pPr>
      <w:r>
        <w:rPr>
          <w:sz w:val="12"/>
          <w:szCs w:val="12"/>
        </w:rPr>
        <w:t>Steve Carswell</w:t>
      </w:r>
    </w:p>
    <w:p w:rsidR="00527E06" w:rsidRDefault="00283F1A" w:rsidP="00527E06">
      <w:pPr>
        <w:ind w:left="7200"/>
        <w:jc w:val="right"/>
        <w:rPr>
          <w:sz w:val="12"/>
          <w:szCs w:val="12"/>
        </w:rPr>
      </w:pPr>
      <w:r>
        <w:rPr>
          <w:sz w:val="12"/>
          <w:szCs w:val="12"/>
        </w:rPr>
        <w:t>Jerry Hanneken</w:t>
      </w:r>
    </w:p>
    <w:p w:rsidR="00A25A0B" w:rsidRPr="00846D13" w:rsidRDefault="00A25A0B" w:rsidP="00527E06">
      <w:pPr>
        <w:ind w:left="7200"/>
        <w:jc w:val="right"/>
        <w:rPr>
          <w:sz w:val="12"/>
          <w:szCs w:val="12"/>
        </w:rPr>
      </w:pPr>
    </w:p>
    <w:p w:rsidR="00527E06" w:rsidRPr="00846D13" w:rsidRDefault="00527E06" w:rsidP="00527E06">
      <w:pPr>
        <w:ind w:left="7200"/>
        <w:jc w:val="right"/>
        <w:rPr>
          <w:sz w:val="12"/>
          <w:szCs w:val="12"/>
        </w:rPr>
      </w:pPr>
      <w:r w:rsidRPr="00846D13">
        <w:rPr>
          <w:sz w:val="12"/>
          <w:szCs w:val="12"/>
        </w:rPr>
        <w:t xml:space="preserve">                        </w:t>
      </w:r>
    </w:p>
    <w:p w:rsidR="00527E06" w:rsidRDefault="00527E06" w:rsidP="00527E06">
      <w:pPr>
        <w:jc w:val="right"/>
        <w:rPr>
          <w:sz w:val="16"/>
          <w:szCs w:val="16"/>
        </w:rPr>
      </w:pPr>
    </w:p>
    <w:p w:rsidR="00AB148E" w:rsidRDefault="00527E06" w:rsidP="00527E06">
      <w:pPr>
        <w:rPr>
          <w:rFonts w:ascii="Bookman Old Style" w:hAnsi="Bookman Old Style"/>
        </w:rPr>
      </w:pPr>
      <w:r>
        <w:rPr>
          <w:rFonts w:ascii="Bookman Old Style" w:hAnsi="Bookman Old Style"/>
        </w:rPr>
        <w:t xml:space="preserve">The Hart County Board of Assessors met Tuesday, </w:t>
      </w:r>
      <w:r w:rsidR="00763475">
        <w:rPr>
          <w:rFonts w:ascii="Bookman Old Style" w:hAnsi="Bookman Old Style"/>
        </w:rPr>
        <w:t>October 23</w:t>
      </w:r>
      <w:r w:rsidR="0035535C">
        <w:rPr>
          <w:rFonts w:ascii="Bookman Old Style" w:hAnsi="Bookman Old Style"/>
        </w:rPr>
        <w:t>, 2018</w:t>
      </w:r>
      <w:r>
        <w:rPr>
          <w:rFonts w:ascii="Bookman Old Style" w:hAnsi="Bookman Old Style"/>
        </w:rPr>
        <w:t xml:space="preserve"> for a scheduled meeting at the Hart County Appraisal Department. Those in attendance were Board of Assessor members</w:t>
      </w:r>
      <w:r w:rsidR="004B04A0">
        <w:rPr>
          <w:rFonts w:ascii="Bookman Old Style" w:hAnsi="Bookman Old Style"/>
        </w:rPr>
        <w:t xml:space="preserve"> </w:t>
      </w:r>
      <w:r w:rsidR="000F177B" w:rsidRPr="00DA0384">
        <w:rPr>
          <w:rFonts w:ascii="Bookman Old Style" w:hAnsi="Bookman Old Style"/>
        </w:rPr>
        <w:t>Vice Chairman</w:t>
      </w:r>
      <w:r w:rsidR="000F177B">
        <w:rPr>
          <w:rFonts w:ascii="Bookman Old Style" w:hAnsi="Bookman Old Style"/>
          <w:b/>
          <w:i/>
        </w:rPr>
        <w:t xml:space="preserve"> </w:t>
      </w:r>
      <w:r>
        <w:rPr>
          <w:rFonts w:ascii="Bookman Old Style" w:hAnsi="Bookman Old Style"/>
        </w:rPr>
        <w:t>David Thompson</w:t>
      </w:r>
      <w:r w:rsidR="00962177">
        <w:rPr>
          <w:rFonts w:ascii="Bookman Old Style" w:hAnsi="Bookman Old Style"/>
        </w:rPr>
        <w:t xml:space="preserve">, </w:t>
      </w:r>
      <w:r w:rsidR="0035535C">
        <w:rPr>
          <w:rFonts w:ascii="Bookman Old Style" w:hAnsi="Bookman Old Style"/>
        </w:rPr>
        <w:t>Steve Carswell</w:t>
      </w:r>
      <w:r w:rsidR="006C4D30">
        <w:rPr>
          <w:rFonts w:ascii="Bookman Old Style" w:hAnsi="Bookman Old Style"/>
        </w:rPr>
        <w:t xml:space="preserve"> </w:t>
      </w:r>
      <w:r w:rsidR="0035535C">
        <w:rPr>
          <w:rFonts w:ascii="Bookman Old Style" w:hAnsi="Bookman Old Style"/>
        </w:rPr>
        <w:t xml:space="preserve">and </w:t>
      </w:r>
      <w:r w:rsidR="007B2EFB">
        <w:rPr>
          <w:rFonts w:ascii="Bookman Old Style" w:hAnsi="Bookman Old Style"/>
        </w:rPr>
        <w:t>Jerry Hanneken</w:t>
      </w:r>
      <w:r w:rsidR="0035535C">
        <w:rPr>
          <w:rFonts w:ascii="Bookman Old Style" w:hAnsi="Bookman Old Style"/>
        </w:rPr>
        <w:t>.</w:t>
      </w:r>
      <w:r>
        <w:rPr>
          <w:rFonts w:ascii="Bookman Old Style" w:hAnsi="Bookman Old Style"/>
        </w:rPr>
        <w:t xml:space="preserve"> Wayne Patr</w:t>
      </w:r>
      <w:r w:rsidR="006505E6">
        <w:rPr>
          <w:rFonts w:ascii="Bookman Old Style" w:hAnsi="Bookman Old Style"/>
        </w:rPr>
        <w:t xml:space="preserve">ick, Chief Appraiser, </w:t>
      </w:r>
      <w:r w:rsidR="006C4D30">
        <w:rPr>
          <w:rFonts w:ascii="Bookman Old Style" w:hAnsi="Bookman Old Style"/>
        </w:rPr>
        <w:t xml:space="preserve">Shane </w:t>
      </w:r>
      <w:proofErr w:type="spellStart"/>
      <w:r w:rsidR="006C4D30">
        <w:rPr>
          <w:rFonts w:ascii="Bookman Old Style" w:hAnsi="Bookman Old Style"/>
        </w:rPr>
        <w:t>Hix</w:t>
      </w:r>
      <w:proofErr w:type="spellEnd"/>
      <w:r w:rsidR="004B04A0">
        <w:rPr>
          <w:rFonts w:ascii="Bookman Old Style" w:hAnsi="Bookman Old Style"/>
        </w:rPr>
        <w:t xml:space="preserve"> and </w:t>
      </w:r>
      <w:r w:rsidR="00763475">
        <w:rPr>
          <w:rFonts w:ascii="Bookman Old Style" w:hAnsi="Bookman Old Style"/>
        </w:rPr>
        <w:t>Missy Dove</w:t>
      </w:r>
      <w:r w:rsidR="00AB148E">
        <w:rPr>
          <w:rFonts w:ascii="Bookman Old Style" w:hAnsi="Bookman Old Style"/>
        </w:rPr>
        <w:t xml:space="preserve"> </w:t>
      </w:r>
      <w:r>
        <w:rPr>
          <w:rFonts w:ascii="Bookman Old Style" w:hAnsi="Bookman Old Style"/>
        </w:rPr>
        <w:t>wer</w:t>
      </w:r>
      <w:r w:rsidR="006505E6">
        <w:rPr>
          <w:rFonts w:ascii="Bookman Old Style" w:hAnsi="Bookman Old Style"/>
        </w:rPr>
        <w:t>e present for the office staff.</w:t>
      </w:r>
      <w:r w:rsidR="000456D9">
        <w:rPr>
          <w:rFonts w:ascii="Bookman Old Style" w:hAnsi="Bookman Old Style"/>
        </w:rPr>
        <w:t xml:space="preserve"> </w:t>
      </w:r>
    </w:p>
    <w:p w:rsidR="00463E7E" w:rsidRDefault="000F177B" w:rsidP="00527E06">
      <w:pPr>
        <w:rPr>
          <w:rFonts w:ascii="Bookman Old Style" w:hAnsi="Bookman Old Style"/>
          <w:b/>
          <w:i/>
        </w:rPr>
      </w:pPr>
      <w:r w:rsidRPr="00DA0384">
        <w:rPr>
          <w:rFonts w:ascii="Bookman Old Style" w:hAnsi="Bookman Old Style"/>
        </w:rPr>
        <w:t>Chairman Bill Myers was absent due to illness</w:t>
      </w:r>
      <w:r>
        <w:rPr>
          <w:rFonts w:ascii="Bookman Old Style" w:hAnsi="Bookman Old Style"/>
          <w:b/>
          <w:i/>
        </w:rPr>
        <w:t>.</w:t>
      </w:r>
    </w:p>
    <w:p w:rsidR="000F177B" w:rsidRPr="000F177B" w:rsidRDefault="000F177B" w:rsidP="00527E06">
      <w:pPr>
        <w:rPr>
          <w:rFonts w:ascii="Bookman Old Style" w:hAnsi="Bookman Old Style"/>
          <w:b/>
          <w:i/>
        </w:rPr>
      </w:pPr>
    </w:p>
    <w:p w:rsidR="00527E06" w:rsidRDefault="00763475" w:rsidP="00527E06">
      <w:pPr>
        <w:rPr>
          <w:rFonts w:ascii="Bookman Old Style" w:hAnsi="Bookman Old Style"/>
        </w:rPr>
      </w:pPr>
      <w:r>
        <w:rPr>
          <w:rFonts w:ascii="Bookman Old Style" w:hAnsi="Bookman Old Style"/>
        </w:rPr>
        <w:t>Missy Dove</w:t>
      </w:r>
      <w:r w:rsidR="00527E06">
        <w:rPr>
          <w:rFonts w:ascii="Bookman Old Style" w:hAnsi="Bookman Old Style"/>
        </w:rPr>
        <w:t xml:space="preserve"> took minutes for the meeting.</w:t>
      </w:r>
    </w:p>
    <w:p w:rsidR="00527E06" w:rsidRDefault="00527E06" w:rsidP="00527E06">
      <w:pPr>
        <w:rPr>
          <w:rFonts w:ascii="Bookman Old Style" w:hAnsi="Bookman Old Style"/>
        </w:rPr>
      </w:pPr>
    </w:p>
    <w:p w:rsidR="00527E06" w:rsidRDefault="00527E06" w:rsidP="00527E06">
      <w:pPr>
        <w:rPr>
          <w:rFonts w:ascii="Bookman Old Style" w:hAnsi="Bookman Old Style"/>
        </w:rPr>
      </w:pPr>
      <w:r>
        <w:rPr>
          <w:rFonts w:ascii="Bookman Old Style" w:hAnsi="Bookman Old Style"/>
        </w:rPr>
        <w:t xml:space="preserve">Mr. </w:t>
      </w:r>
      <w:r w:rsidR="00763475">
        <w:rPr>
          <w:rFonts w:ascii="Bookman Old Style" w:hAnsi="Bookman Old Style"/>
        </w:rPr>
        <w:t>Thompson</w:t>
      </w:r>
      <w:r>
        <w:rPr>
          <w:rFonts w:ascii="Bookman Old Style" w:hAnsi="Bookman Old Style"/>
        </w:rPr>
        <w:t xml:space="preserve"> called the meeting to order at </w:t>
      </w:r>
      <w:r w:rsidR="00763475">
        <w:rPr>
          <w:rFonts w:ascii="Bookman Old Style" w:hAnsi="Bookman Old Style"/>
        </w:rPr>
        <w:t>9:00</w:t>
      </w:r>
      <w:r>
        <w:rPr>
          <w:rFonts w:ascii="Bookman Old Style" w:hAnsi="Bookman Old Style"/>
        </w:rPr>
        <w:t xml:space="preserve"> a.m.</w:t>
      </w:r>
    </w:p>
    <w:p w:rsidR="00527E06" w:rsidRDefault="00527E06" w:rsidP="00527E06">
      <w:pPr>
        <w:rPr>
          <w:rFonts w:ascii="Bookman Old Style" w:hAnsi="Bookman Old Style"/>
        </w:rPr>
      </w:pPr>
    </w:p>
    <w:p w:rsidR="00527E06" w:rsidRDefault="00527E06" w:rsidP="00527E06">
      <w:pPr>
        <w:rPr>
          <w:rFonts w:ascii="Bookman Old Style" w:hAnsi="Bookman Old Style" w:cs="Bookman Old Style"/>
        </w:rPr>
      </w:pPr>
      <w:r>
        <w:rPr>
          <w:rFonts w:ascii="Bookman Old Style" w:hAnsi="Bookman Old Style" w:cs="Bookman Old Style"/>
        </w:rPr>
        <w:t xml:space="preserve">Mr. </w:t>
      </w:r>
      <w:r w:rsidR="00B33D50">
        <w:rPr>
          <w:rFonts w:ascii="Bookman Old Style" w:hAnsi="Bookman Old Style" w:cs="Bookman Old Style"/>
        </w:rPr>
        <w:t>Wayne Patrick</w:t>
      </w:r>
      <w:r>
        <w:rPr>
          <w:rFonts w:ascii="Bookman Old Style" w:hAnsi="Bookman Old Style" w:cs="Bookman Old Style"/>
        </w:rPr>
        <w:t xml:space="preserve"> opened the meeting with a prayer.</w:t>
      </w:r>
    </w:p>
    <w:p w:rsidR="004B04A0" w:rsidRDefault="004B04A0" w:rsidP="00527E06">
      <w:pPr>
        <w:rPr>
          <w:rFonts w:ascii="Bookman Old Style" w:hAnsi="Bookman Old Style" w:cs="Bookman Old Style"/>
        </w:rPr>
      </w:pPr>
    </w:p>
    <w:p w:rsidR="004B04A0" w:rsidRDefault="00763475" w:rsidP="00527E06">
      <w:pPr>
        <w:rPr>
          <w:rFonts w:ascii="Bookman Old Style" w:hAnsi="Bookman Old Style"/>
        </w:rPr>
      </w:pPr>
      <w:r>
        <w:rPr>
          <w:rFonts w:ascii="Bookman Old Style" w:hAnsi="Bookman Old Style"/>
        </w:rPr>
        <w:t>Mr. Thompson</w:t>
      </w:r>
      <w:r w:rsidR="004B04A0">
        <w:rPr>
          <w:rFonts w:ascii="Bookman Old Style" w:hAnsi="Bookman Old Style"/>
        </w:rPr>
        <w:t xml:space="preserve"> requested a motio</w:t>
      </w:r>
      <w:r w:rsidR="00B33D50">
        <w:rPr>
          <w:rFonts w:ascii="Bookman Old Style" w:hAnsi="Bookman Old Style"/>
        </w:rPr>
        <w:t xml:space="preserve">n to accept the minutes of the </w:t>
      </w:r>
      <w:r>
        <w:rPr>
          <w:rFonts w:ascii="Bookman Old Style" w:hAnsi="Bookman Old Style"/>
        </w:rPr>
        <w:t>September 18</w:t>
      </w:r>
      <w:r w:rsidR="004B04A0">
        <w:rPr>
          <w:rFonts w:ascii="Bookman Old Style" w:hAnsi="Bookman Old Style"/>
        </w:rPr>
        <w:t xml:space="preserve">, 2018 meeting.  Motion was made by Mr. </w:t>
      </w:r>
      <w:r w:rsidR="00463E7E">
        <w:rPr>
          <w:rFonts w:ascii="Bookman Old Style" w:hAnsi="Bookman Old Style"/>
        </w:rPr>
        <w:t>Carswell</w:t>
      </w:r>
      <w:r w:rsidR="004B04A0">
        <w:rPr>
          <w:rFonts w:ascii="Bookman Old Style" w:hAnsi="Bookman Old Style"/>
        </w:rPr>
        <w:t xml:space="preserve">.  Mr. </w:t>
      </w:r>
      <w:r>
        <w:rPr>
          <w:rFonts w:ascii="Bookman Old Style" w:hAnsi="Bookman Old Style"/>
        </w:rPr>
        <w:t xml:space="preserve">Hanneken </w:t>
      </w:r>
      <w:r w:rsidR="004B04A0">
        <w:rPr>
          <w:rFonts w:ascii="Bookman Old Style" w:hAnsi="Bookman Old Style"/>
        </w:rPr>
        <w:t xml:space="preserve">seconded, and the motion passed </w:t>
      </w:r>
      <w:r>
        <w:rPr>
          <w:rFonts w:ascii="Bookman Old Style" w:hAnsi="Bookman Old Style"/>
        </w:rPr>
        <w:t>3</w:t>
      </w:r>
      <w:r w:rsidR="004B04A0">
        <w:rPr>
          <w:rFonts w:ascii="Bookman Old Style" w:hAnsi="Bookman Old Style"/>
        </w:rPr>
        <w:t xml:space="preserve">-0. </w:t>
      </w:r>
    </w:p>
    <w:p w:rsidR="004B77A7" w:rsidRDefault="004B77A7" w:rsidP="00527E06">
      <w:pPr>
        <w:rPr>
          <w:rFonts w:ascii="Bookman Old Style" w:hAnsi="Bookman Old Style" w:cs="Bookman Old Style"/>
        </w:rPr>
      </w:pPr>
    </w:p>
    <w:p w:rsidR="0022243E" w:rsidRDefault="00527E06" w:rsidP="00527E06">
      <w:pPr>
        <w:rPr>
          <w:rFonts w:ascii="Bookman Old Style" w:hAnsi="Bookman Old Style"/>
        </w:rPr>
      </w:pPr>
      <w:r>
        <w:rPr>
          <w:rFonts w:ascii="Bookman Old Style" w:hAnsi="Bookman Old Style"/>
        </w:rPr>
        <w:t xml:space="preserve">Mr. </w:t>
      </w:r>
      <w:r w:rsidR="00763475">
        <w:rPr>
          <w:rFonts w:ascii="Bookman Old Style" w:hAnsi="Bookman Old Style"/>
        </w:rPr>
        <w:t>Thompson</w:t>
      </w:r>
      <w:r w:rsidR="0022243E">
        <w:rPr>
          <w:rFonts w:ascii="Bookman Old Style" w:hAnsi="Bookman Old Style"/>
        </w:rPr>
        <w:t xml:space="preserve"> </w:t>
      </w:r>
      <w:r>
        <w:rPr>
          <w:rFonts w:ascii="Bookman Old Style" w:hAnsi="Bookman Old Style"/>
        </w:rPr>
        <w:t xml:space="preserve">requested a motion </w:t>
      </w:r>
      <w:r w:rsidR="00AB148E">
        <w:rPr>
          <w:rFonts w:ascii="Bookman Old Style" w:hAnsi="Bookman Old Style"/>
        </w:rPr>
        <w:t xml:space="preserve">to </w:t>
      </w:r>
      <w:r>
        <w:rPr>
          <w:rFonts w:ascii="Bookman Old Style" w:hAnsi="Bookman Old Style" w:cs="Bookman Old Style"/>
        </w:rPr>
        <w:t>approve</w:t>
      </w:r>
      <w:r w:rsidR="00B33D50">
        <w:rPr>
          <w:rFonts w:ascii="Bookman Old Style" w:hAnsi="Bookman Old Style" w:cs="Bookman Old Style"/>
        </w:rPr>
        <w:t xml:space="preserve"> </w:t>
      </w:r>
      <w:r w:rsidR="00AB148E">
        <w:rPr>
          <w:rFonts w:ascii="Bookman Old Style" w:hAnsi="Bookman Old Style" w:cs="Bookman Old Style"/>
        </w:rPr>
        <w:t>the</w:t>
      </w:r>
      <w:r w:rsidR="00B33D50">
        <w:rPr>
          <w:rFonts w:ascii="Bookman Old Style" w:hAnsi="Bookman Old Style" w:cs="Bookman Old Style"/>
        </w:rPr>
        <w:t xml:space="preserve"> agenda</w:t>
      </w:r>
      <w:r w:rsidR="00763475">
        <w:rPr>
          <w:rFonts w:ascii="Bookman Old Style" w:hAnsi="Bookman Old Style" w:cs="Bookman Old Style"/>
        </w:rPr>
        <w:t xml:space="preserve"> as amended to include an executive session to discuss personnel</w:t>
      </w:r>
      <w:r w:rsidR="00B33D50">
        <w:rPr>
          <w:rFonts w:ascii="Bookman Old Style" w:hAnsi="Bookman Old Style" w:cs="Bookman Old Style"/>
        </w:rPr>
        <w:t xml:space="preserve">.  </w:t>
      </w:r>
      <w:r>
        <w:rPr>
          <w:rFonts w:ascii="Bookman Old Style" w:hAnsi="Bookman Old Style"/>
        </w:rPr>
        <w:t xml:space="preserve">Motion was made by Mr. </w:t>
      </w:r>
      <w:r w:rsidR="00763475">
        <w:rPr>
          <w:rFonts w:ascii="Bookman Old Style" w:hAnsi="Bookman Old Style"/>
        </w:rPr>
        <w:t xml:space="preserve">Carswell.  Mr. Hanneken </w:t>
      </w:r>
      <w:r>
        <w:rPr>
          <w:rFonts w:ascii="Bookman Old Style" w:hAnsi="Bookman Old Style"/>
        </w:rPr>
        <w:t>seconded</w:t>
      </w:r>
      <w:r w:rsidR="003A2FA5">
        <w:rPr>
          <w:rFonts w:ascii="Bookman Old Style" w:hAnsi="Bookman Old Style"/>
        </w:rPr>
        <w:t xml:space="preserve">, and the motion passed </w:t>
      </w:r>
      <w:r w:rsidR="00763475">
        <w:rPr>
          <w:rFonts w:ascii="Bookman Old Style" w:hAnsi="Bookman Old Style"/>
        </w:rPr>
        <w:t>3</w:t>
      </w:r>
      <w:r>
        <w:rPr>
          <w:rFonts w:ascii="Bookman Old Style" w:hAnsi="Bookman Old Style"/>
        </w:rPr>
        <w:t>-0.</w:t>
      </w:r>
      <w:r w:rsidR="00C13A55">
        <w:rPr>
          <w:rFonts w:ascii="Bookman Old Style" w:hAnsi="Bookman Old Style"/>
        </w:rPr>
        <w:t xml:space="preserve">  </w:t>
      </w:r>
    </w:p>
    <w:p w:rsidR="00463E7E" w:rsidRDefault="00463E7E" w:rsidP="00527E06">
      <w:pPr>
        <w:rPr>
          <w:rFonts w:ascii="Bookman Old Style" w:hAnsi="Bookman Old Style"/>
        </w:rPr>
      </w:pPr>
    </w:p>
    <w:p w:rsidR="00763475" w:rsidRDefault="00763475" w:rsidP="00527E06">
      <w:pPr>
        <w:rPr>
          <w:rFonts w:ascii="Bookman Old Style" w:hAnsi="Bookman Old Style"/>
        </w:rPr>
      </w:pPr>
      <w:r>
        <w:rPr>
          <w:rFonts w:ascii="Bookman Old Style" w:hAnsi="Bookman Old Style"/>
        </w:rPr>
        <w:t xml:space="preserve">This monthly meeting was originally scheduled to be held on October 16, 2018 however, due to a lack of a quorum due to the illnesses of two board members and an unfilled vacancy on the Board the meeting was rescheduled for today. </w:t>
      </w:r>
    </w:p>
    <w:p w:rsidR="00763475" w:rsidRDefault="00763475" w:rsidP="00527E06">
      <w:pPr>
        <w:rPr>
          <w:rFonts w:ascii="Bookman Old Style" w:hAnsi="Bookman Old Style"/>
        </w:rPr>
      </w:pPr>
    </w:p>
    <w:p w:rsidR="00AB148E" w:rsidRDefault="00AB148E" w:rsidP="00AB148E">
      <w:pPr>
        <w:rPr>
          <w:rFonts w:ascii="Bookman Old Style" w:hAnsi="Bookman Old Style" w:cs="Bookman Old Style"/>
        </w:rPr>
      </w:pPr>
      <w:r>
        <w:rPr>
          <w:rFonts w:ascii="Bookman Old Style" w:hAnsi="Bookman Old Style" w:cs="Bookman Old Style"/>
          <w:color w:val="000000"/>
        </w:rPr>
        <w:t xml:space="preserve">Mr. </w:t>
      </w:r>
      <w:r w:rsidR="0022243E">
        <w:rPr>
          <w:rFonts w:ascii="Bookman Old Style" w:hAnsi="Bookman Old Style" w:cs="Bookman Old Style"/>
          <w:color w:val="000000"/>
        </w:rPr>
        <w:t xml:space="preserve">Shane </w:t>
      </w:r>
      <w:proofErr w:type="spellStart"/>
      <w:r w:rsidR="0022243E">
        <w:rPr>
          <w:rFonts w:ascii="Bookman Old Style" w:hAnsi="Bookman Old Style" w:cs="Bookman Old Style"/>
          <w:color w:val="000000"/>
        </w:rPr>
        <w:t>Hix</w:t>
      </w:r>
      <w:proofErr w:type="spellEnd"/>
      <w:r>
        <w:rPr>
          <w:rFonts w:ascii="Bookman Old Style" w:hAnsi="Bookman Old Style" w:cs="Bookman Old Style"/>
          <w:color w:val="000000"/>
        </w:rPr>
        <w:t xml:space="preserve"> </w:t>
      </w:r>
      <w:r>
        <w:rPr>
          <w:rFonts w:ascii="Bookman Old Style" w:hAnsi="Bookman Old Style"/>
        </w:rPr>
        <w:t xml:space="preserve">presented </w:t>
      </w:r>
      <w:r w:rsidR="00763475">
        <w:rPr>
          <w:rFonts w:ascii="Bookman Old Style" w:hAnsi="Bookman Old Style"/>
        </w:rPr>
        <w:t>2</w:t>
      </w:r>
      <w:r>
        <w:rPr>
          <w:rFonts w:ascii="Bookman Old Style" w:hAnsi="Bookman Old Style"/>
        </w:rPr>
        <w:t xml:space="preserve"> </w:t>
      </w:r>
      <w:r>
        <w:rPr>
          <w:rFonts w:ascii="Bookman Old Style" w:hAnsi="Bookman Old Style" w:cs="Bookman Old Style"/>
        </w:rPr>
        <w:t>automobile appeal</w:t>
      </w:r>
      <w:r w:rsidR="00763475">
        <w:rPr>
          <w:rFonts w:ascii="Bookman Old Style" w:hAnsi="Bookman Old Style" w:cs="Bookman Old Style"/>
        </w:rPr>
        <w:t>s to the b</w:t>
      </w:r>
      <w:r>
        <w:rPr>
          <w:rFonts w:ascii="Bookman Old Style" w:hAnsi="Bookman Old Style" w:cs="Bookman Old Style"/>
        </w:rPr>
        <w:t xml:space="preserve">oard for consideration. Motion was made by Mr. </w:t>
      </w:r>
      <w:r w:rsidR="00763475">
        <w:rPr>
          <w:rFonts w:ascii="Bookman Old Style" w:hAnsi="Bookman Old Style" w:cs="Bookman Old Style"/>
        </w:rPr>
        <w:t>Carswell</w:t>
      </w:r>
      <w:r w:rsidRPr="005A021E">
        <w:rPr>
          <w:rFonts w:ascii="Bookman Old Style" w:hAnsi="Bookman Old Style" w:cs="Bookman Old Style"/>
        </w:rPr>
        <w:t xml:space="preserve"> to accept </w:t>
      </w:r>
      <w:r>
        <w:rPr>
          <w:rFonts w:ascii="Bookman Old Style" w:hAnsi="Bookman Old Style" w:cs="Bookman Old Style"/>
        </w:rPr>
        <w:t xml:space="preserve">the </w:t>
      </w:r>
      <w:r w:rsidRPr="005A021E">
        <w:rPr>
          <w:rFonts w:ascii="Bookman Old Style" w:hAnsi="Bookman Old Style" w:cs="Bookman Old Style"/>
        </w:rPr>
        <w:t>staff’s recommendation</w:t>
      </w:r>
      <w:r>
        <w:rPr>
          <w:rFonts w:ascii="Bookman Old Style" w:hAnsi="Bookman Old Style" w:cs="Bookman Old Style"/>
        </w:rPr>
        <w:t xml:space="preserve">. Mr. </w:t>
      </w:r>
      <w:r w:rsidR="00763475">
        <w:rPr>
          <w:rFonts w:ascii="Bookman Old Style" w:hAnsi="Bookman Old Style" w:cs="Bookman Old Style"/>
        </w:rPr>
        <w:t>Hanneken</w:t>
      </w:r>
      <w:r>
        <w:rPr>
          <w:rFonts w:ascii="Bookman Old Style" w:hAnsi="Bookman Old Style" w:cs="Bookman Old Style"/>
        </w:rPr>
        <w:t xml:space="preserve"> seconded, and motion passed </w:t>
      </w:r>
      <w:r w:rsidR="00763475">
        <w:rPr>
          <w:rFonts w:ascii="Bookman Old Style" w:hAnsi="Bookman Old Style" w:cs="Bookman Old Style"/>
        </w:rPr>
        <w:t>3</w:t>
      </w:r>
      <w:r>
        <w:rPr>
          <w:rFonts w:ascii="Bookman Old Style" w:hAnsi="Bookman Old Style" w:cs="Bookman Old Style"/>
        </w:rPr>
        <w:t>-0.</w:t>
      </w:r>
    </w:p>
    <w:p w:rsidR="00AB148E" w:rsidRDefault="00AB148E" w:rsidP="00AB148E">
      <w:pPr>
        <w:rPr>
          <w:rFonts w:ascii="Bookman Old Style" w:hAnsi="Bookman Old Style" w:cs="Bookman Old Style"/>
        </w:rPr>
      </w:pPr>
    </w:p>
    <w:p w:rsidR="004A1683" w:rsidRDefault="00C2638D" w:rsidP="00763475">
      <w:pPr>
        <w:rPr>
          <w:rFonts w:ascii="Bookman Old Style" w:hAnsi="Bookman Old Style" w:cs="Bookman Old Style"/>
        </w:rPr>
      </w:pPr>
      <w:r>
        <w:rPr>
          <w:rFonts w:ascii="Bookman Old Style" w:hAnsi="Bookman Old Style" w:cs="Bookman Old Style"/>
        </w:rPr>
        <w:t>Mr.</w:t>
      </w:r>
      <w:r w:rsidR="00763475">
        <w:rPr>
          <w:rFonts w:ascii="Bookman Old Style" w:hAnsi="Bookman Old Style" w:cs="Bookman Old Style"/>
        </w:rPr>
        <w:t xml:space="preserve"> Patrick </w:t>
      </w:r>
      <w:r w:rsidR="004A1683">
        <w:rPr>
          <w:rFonts w:ascii="Bookman Old Style" w:hAnsi="Bookman Old Style" w:cs="Bookman Old Style"/>
        </w:rPr>
        <w:t>presented his monthly report</w:t>
      </w:r>
      <w:r w:rsidR="00C143B1">
        <w:rPr>
          <w:rFonts w:ascii="Bookman Old Style" w:hAnsi="Bookman Old Style" w:cs="Bookman Old Style"/>
        </w:rPr>
        <w:t>, which included that there were 446 permits filed for the 2019 digest. The NADA and ABOS valuation guides were available for d</w:t>
      </w:r>
      <w:r w:rsidR="004A1683">
        <w:rPr>
          <w:rFonts w:ascii="Bookman Old Style" w:hAnsi="Bookman Old Style" w:cs="Bookman Old Style"/>
        </w:rPr>
        <w:t>ownload into WinGap</w:t>
      </w:r>
      <w:r w:rsidR="00C143B1">
        <w:rPr>
          <w:rFonts w:ascii="Bookman Old Style" w:hAnsi="Bookman Old Style" w:cs="Bookman Old Style"/>
        </w:rPr>
        <w:t>. Mr. Patrick explained that NADA and ABOS were valuation guides that uniformly values mobiles and boats respectively. Mr. Patrick informed the board that two separate settlement conferences were scheduled for November and that at this time there was no update on the superior court case</w:t>
      </w:r>
      <w:r w:rsidR="004A1683">
        <w:rPr>
          <w:rFonts w:ascii="Bookman Old Style" w:hAnsi="Bookman Old Style" w:cs="Bookman Old Style"/>
        </w:rPr>
        <w:t xml:space="preserve"> for Aaron’s Rental</w:t>
      </w:r>
      <w:r w:rsidR="00C143B1">
        <w:rPr>
          <w:rFonts w:ascii="Bookman Old Style" w:hAnsi="Bookman Old Style" w:cs="Bookman Old Style"/>
        </w:rPr>
        <w:t xml:space="preserve">. Mr. Patrick also noted that Mrs. Graham was continuing to process the deeds and Mr. </w:t>
      </w:r>
      <w:proofErr w:type="spellStart"/>
      <w:r w:rsidR="00C143B1">
        <w:rPr>
          <w:rFonts w:ascii="Bookman Old Style" w:hAnsi="Bookman Old Style" w:cs="Bookman Old Style"/>
        </w:rPr>
        <w:t>Hix</w:t>
      </w:r>
      <w:proofErr w:type="spellEnd"/>
      <w:r w:rsidR="00C143B1">
        <w:rPr>
          <w:rFonts w:ascii="Bookman Old Style" w:hAnsi="Bookman Old Style" w:cs="Bookman Old Style"/>
        </w:rPr>
        <w:t xml:space="preserve"> was currently qualifying sales. Mr. </w:t>
      </w:r>
      <w:proofErr w:type="spellStart"/>
      <w:r w:rsidR="00C143B1">
        <w:rPr>
          <w:rFonts w:ascii="Bookman Old Style" w:hAnsi="Bookman Old Style" w:cs="Bookman Old Style"/>
        </w:rPr>
        <w:t>Hix</w:t>
      </w:r>
      <w:proofErr w:type="spellEnd"/>
      <w:r w:rsidR="00C143B1">
        <w:rPr>
          <w:rFonts w:ascii="Bookman Old Style" w:hAnsi="Bookman Old Style" w:cs="Bookman Old Style"/>
        </w:rPr>
        <w:t xml:space="preserve"> invited the board to meet with him during the sales qualifying process as this was the basis for the tax digest. Mr. Patrick and Mr. </w:t>
      </w:r>
      <w:proofErr w:type="spellStart"/>
      <w:r w:rsidR="00C143B1">
        <w:rPr>
          <w:rFonts w:ascii="Bookman Old Style" w:hAnsi="Bookman Old Style" w:cs="Bookman Old Style"/>
        </w:rPr>
        <w:t>Hix</w:t>
      </w:r>
      <w:proofErr w:type="spellEnd"/>
      <w:r w:rsidR="00C143B1">
        <w:rPr>
          <w:rFonts w:ascii="Bookman Old Style" w:hAnsi="Bookman Old Style" w:cs="Bookman Old Style"/>
        </w:rPr>
        <w:t xml:space="preserve"> also discussed the importance of mailing out a sal</w:t>
      </w:r>
      <w:r w:rsidR="004A1683">
        <w:rPr>
          <w:rFonts w:ascii="Bookman Old Style" w:hAnsi="Bookman Old Style" w:cs="Bookman Old Style"/>
        </w:rPr>
        <w:t>es questionnaire in the future, after discussion no action was taken on the sales questionnaire, as it will be upda</w:t>
      </w:r>
      <w:r w:rsidR="00676E88">
        <w:rPr>
          <w:rFonts w:ascii="Bookman Old Style" w:hAnsi="Bookman Old Style" w:cs="Bookman Old Style"/>
        </w:rPr>
        <w:t>ted and brought back before the</w:t>
      </w:r>
      <w:r w:rsidR="004A1683">
        <w:rPr>
          <w:rFonts w:ascii="Bookman Old Style" w:hAnsi="Bookman Old Style" w:cs="Bookman Old Style"/>
        </w:rPr>
        <w:t xml:space="preserve"> board.</w:t>
      </w:r>
    </w:p>
    <w:p w:rsidR="00C143B1" w:rsidRDefault="00C143B1" w:rsidP="00763475">
      <w:pPr>
        <w:rPr>
          <w:rFonts w:ascii="Bookman Old Style" w:hAnsi="Bookman Old Style" w:cs="Bookman Old Style"/>
        </w:rPr>
      </w:pPr>
    </w:p>
    <w:p w:rsidR="00C143B1" w:rsidRDefault="00C143B1" w:rsidP="00763475">
      <w:pPr>
        <w:rPr>
          <w:rFonts w:ascii="Bookman Old Style" w:hAnsi="Bookman Old Style" w:cs="Bookman Old Style"/>
        </w:rPr>
      </w:pPr>
      <w:r>
        <w:rPr>
          <w:rFonts w:ascii="Bookman Old Style" w:hAnsi="Bookman Old Style" w:cs="Bookman Old Style"/>
        </w:rPr>
        <w:t xml:space="preserve">Mr. Hanneken encouraged the board to participate in the invitation to meet with Mr. </w:t>
      </w:r>
      <w:proofErr w:type="spellStart"/>
      <w:r>
        <w:rPr>
          <w:rFonts w:ascii="Bookman Old Style" w:hAnsi="Bookman Old Style" w:cs="Bookman Old Style"/>
        </w:rPr>
        <w:t>Hix</w:t>
      </w:r>
      <w:proofErr w:type="spellEnd"/>
      <w:r>
        <w:rPr>
          <w:rFonts w:ascii="Bookman Old Style" w:hAnsi="Bookman Old Style" w:cs="Bookman Old Style"/>
        </w:rPr>
        <w:t xml:space="preserve"> while qualifying sales and then again when the staff would be in the field reviewing properties.</w:t>
      </w:r>
    </w:p>
    <w:p w:rsidR="00027653" w:rsidRDefault="00027653" w:rsidP="00027653">
      <w:pPr>
        <w:rPr>
          <w:rFonts w:ascii="Bookman Old Style" w:hAnsi="Bookman Old Style"/>
        </w:rPr>
      </w:pPr>
    </w:p>
    <w:p w:rsidR="003C0921" w:rsidRDefault="00527E06" w:rsidP="00C13A55">
      <w:pPr>
        <w:rPr>
          <w:rFonts w:ascii="Bookman Old Style" w:hAnsi="Bookman Old Style" w:cs="Bookman Old Style"/>
        </w:rPr>
      </w:pPr>
      <w:r>
        <w:rPr>
          <w:rFonts w:ascii="Bookman Old Style" w:hAnsi="Bookman Old Style" w:cs="Bookman Old Style"/>
        </w:rPr>
        <w:t>Mr. Patrick’s monthly report is attached to the minutes.</w:t>
      </w:r>
    </w:p>
    <w:p w:rsidR="00C143B1" w:rsidRDefault="00C143B1" w:rsidP="00C13A55">
      <w:pPr>
        <w:rPr>
          <w:rFonts w:ascii="Bookman Old Style" w:hAnsi="Bookman Old Style" w:cs="Bookman Old Style"/>
        </w:rPr>
      </w:pPr>
    </w:p>
    <w:p w:rsidR="00C143B1" w:rsidRDefault="00C143B1" w:rsidP="00C13A55">
      <w:pPr>
        <w:rPr>
          <w:rFonts w:ascii="Bookman Old Style" w:hAnsi="Bookman Old Style" w:cs="Bookman Old Style"/>
        </w:rPr>
      </w:pPr>
      <w:r>
        <w:rPr>
          <w:rFonts w:ascii="Bookman Old Style" w:hAnsi="Bookman Old Style" w:cs="Bookman Old Style"/>
        </w:rPr>
        <w:t>Mr. Thompson requested a motion to approve the download of the NADA and ABOS valuation guides into WinGap. Motion was made by Mr. Carswell. Mr. Hanneken seconded, and the motion was passed 3-0.</w:t>
      </w:r>
    </w:p>
    <w:p w:rsidR="00F65A74" w:rsidRDefault="00F65A74" w:rsidP="00C13A55">
      <w:pPr>
        <w:rPr>
          <w:rFonts w:ascii="Bookman Old Style" w:hAnsi="Bookman Old Style" w:cs="Bookman Old Style"/>
        </w:rPr>
      </w:pPr>
    </w:p>
    <w:p w:rsidR="006462BB" w:rsidRDefault="006462BB" w:rsidP="00C13A55">
      <w:pPr>
        <w:rPr>
          <w:rFonts w:ascii="Bookman Old Style" w:hAnsi="Bookman Old Style" w:cs="Bookman Old Style"/>
        </w:rPr>
      </w:pPr>
      <w:r>
        <w:rPr>
          <w:rFonts w:ascii="Bookman Old Style" w:hAnsi="Bookman Old Style" w:cs="Bookman Old Style"/>
        </w:rPr>
        <w:t>Mr. Patrick presented the public utility values to the Board for approval. Motion was made by Mr. Carswell to accept the 2018 public utility valuations. Mr. Hanneken seconded, and the motion was passed 3-0.</w:t>
      </w:r>
    </w:p>
    <w:p w:rsidR="006462BB" w:rsidRDefault="006462BB" w:rsidP="00C13A55">
      <w:pPr>
        <w:rPr>
          <w:rFonts w:ascii="Bookman Old Style" w:hAnsi="Bookman Old Style" w:cs="Bookman Old Style"/>
        </w:rPr>
      </w:pPr>
    </w:p>
    <w:p w:rsidR="006462BB" w:rsidRDefault="006462BB" w:rsidP="00A25A0B">
      <w:pPr>
        <w:rPr>
          <w:rFonts w:ascii="Bookman Old Style" w:hAnsi="Bookman Old Style" w:cs="Bookman Old Style"/>
        </w:rPr>
      </w:pPr>
      <w:r>
        <w:rPr>
          <w:rFonts w:ascii="Bookman Old Style" w:hAnsi="Bookman Old Style" w:cs="Bookman Old Style"/>
        </w:rPr>
        <w:t>There was no old business.</w:t>
      </w:r>
    </w:p>
    <w:p w:rsidR="006462BB" w:rsidRDefault="006462BB" w:rsidP="00A25A0B">
      <w:pPr>
        <w:rPr>
          <w:rFonts w:ascii="Bookman Old Style" w:hAnsi="Bookman Old Style" w:cs="Bookman Old Style"/>
        </w:rPr>
      </w:pPr>
    </w:p>
    <w:p w:rsidR="006462BB" w:rsidRDefault="006462BB" w:rsidP="00A25A0B">
      <w:pPr>
        <w:rPr>
          <w:rFonts w:ascii="Bookman Old Style" w:hAnsi="Bookman Old Style" w:cs="Bookman Old Style"/>
        </w:rPr>
      </w:pPr>
      <w:r>
        <w:rPr>
          <w:rFonts w:ascii="Bookman Old Style" w:hAnsi="Bookman Old Style" w:cs="Bookman Old Style"/>
        </w:rPr>
        <w:t xml:space="preserve">In new business, Mr. Patrick discussed the possibility of adding himself as an alternate to the Board of Assessors. The board discussed the situation and </w:t>
      </w:r>
      <w:r w:rsidR="000F177B" w:rsidRPr="00DA0384">
        <w:rPr>
          <w:rFonts w:ascii="Bookman Old Style" w:hAnsi="Bookman Old Style" w:cs="Bookman Old Style"/>
        </w:rPr>
        <w:t>Mr. Hanneken</w:t>
      </w:r>
      <w:r w:rsidR="000F177B">
        <w:rPr>
          <w:rFonts w:ascii="Bookman Old Style" w:hAnsi="Bookman Old Style" w:cs="Bookman Old Style"/>
          <w:b/>
          <w:i/>
        </w:rPr>
        <w:t xml:space="preserve"> </w:t>
      </w:r>
      <w:r>
        <w:rPr>
          <w:rFonts w:ascii="Bookman Old Style" w:hAnsi="Bookman Old Style" w:cs="Bookman Old Style"/>
        </w:rPr>
        <w:t xml:space="preserve">will speak with County Attorney, Walter Gordon. </w:t>
      </w:r>
    </w:p>
    <w:p w:rsidR="006462BB" w:rsidRDefault="006462BB" w:rsidP="00A25A0B">
      <w:pPr>
        <w:rPr>
          <w:rFonts w:ascii="Bookman Old Style" w:hAnsi="Bookman Old Style" w:cs="Bookman Old Style"/>
        </w:rPr>
      </w:pPr>
    </w:p>
    <w:p w:rsidR="006462BB" w:rsidRPr="00DA0384" w:rsidRDefault="006462BB" w:rsidP="00A25A0B">
      <w:pPr>
        <w:rPr>
          <w:rFonts w:ascii="Bookman Old Style" w:hAnsi="Bookman Old Style" w:cs="Bookman Old Style"/>
        </w:rPr>
      </w:pPr>
      <w:r>
        <w:rPr>
          <w:rFonts w:ascii="Bookman Old Style" w:hAnsi="Bookman Old Style" w:cs="Bookman Old Style"/>
        </w:rPr>
        <w:t xml:space="preserve">Mr. Hanneken also noted that the PPM was amended in 2016 to include a description of the role of a Board of Assessor member and suggested that this document be made available to the County Board of Commissioners for future Assessor appointment interviews. </w:t>
      </w:r>
      <w:r w:rsidR="000F177B">
        <w:rPr>
          <w:rFonts w:ascii="Bookman Old Style" w:hAnsi="Bookman Old Style" w:cs="Bookman Old Style"/>
        </w:rPr>
        <w:t xml:space="preserve"> </w:t>
      </w:r>
      <w:r w:rsidR="000F177B" w:rsidRPr="00DA0384">
        <w:rPr>
          <w:rFonts w:ascii="Bookman Old Style" w:hAnsi="Bookman Old Style" w:cs="Bookman Old Style"/>
        </w:rPr>
        <w:t>Mr. Hanneken agreed to provide County Administrator, Terrell Partain, with a copy of PPM page.</w:t>
      </w:r>
    </w:p>
    <w:p w:rsidR="006462BB" w:rsidRDefault="006462BB" w:rsidP="00A25A0B">
      <w:pPr>
        <w:rPr>
          <w:rFonts w:ascii="Bookman Old Style" w:hAnsi="Bookman Old Style" w:cs="Bookman Old Style"/>
        </w:rPr>
      </w:pPr>
    </w:p>
    <w:p w:rsidR="00A25A0B" w:rsidRDefault="006462BB" w:rsidP="00A25A0B">
      <w:pPr>
        <w:rPr>
          <w:rFonts w:ascii="Bookman Old Style" w:hAnsi="Bookman Old Style"/>
        </w:rPr>
      </w:pPr>
      <w:r>
        <w:rPr>
          <w:rFonts w:ascii="Bookman Old Style" w:hAnsi="Bookman Old Style" w:cs="Bookman Old Style"/>
        </w:rPr>
        <w:t>With there being no public</w:t>
      </w:r>
      <w:r w:rsidR="00F25DE7">
        <w:rPr>
          <w:rFonts w:ascii="Bookman Old Style" w:hAnsi="Bookman Old Style" w:cs="Bookman Old Style"/>
        </w:rPr>
        <w:t xml:space="preserve"> comment</w:t>
      </w:r>
      <w:r w:rsidR="00A25A0B">
        <w:rPr>
          <w:rFonts w:ascii="Bookman Old Style" w:hAnsi="Bookman Old Style" w:cs="Bookman Old Style"/>
        </w:rPr>
        <w:t xml:space="preserve">, Mr. </w:t>
      </w:r>
      <w:r>
        <w:rPr>
          <w:rFonts w:ascii="Bookman Old Style" w:hAnsi="Bookman Old Style" w:cs="Bookman Old Style"/>
        </w:rPr>
        <w:t>Thompson</w:t>
      </w:r>
      <w:r w:rsidR="00763F1C">
        <w:rPr>
          <w:rFonts w:ascii="Bookman Old Style" w:hAnsi="Bookman Old Style" w:cs="Bookman Old Style"/>
        </w:rPr>
        <w:t xml:space="preserve"> </w:t>
      </w:r>
      <w:r w:rsidR="00A25A0B">
        <w:rPr>
          <w:rFonts w:ascii="Bookman Old Style" w:hAnsi="Bookman Old Style" w:cs="Bookman Old Style"/>
        </w:rPr>
        <w:t>requested a motio</w:t>
      </w:r>
      <w:r w:rsidR="00C13A55">
        <w:rPr>
          <w:rFonts w:ascii="Bookman Old Style" w:hAnsi="Bookman Old Style" w:cs="Bookman Old Style"/>
        </w:rPr>
        <w:t xml:space="preserve">n to adjourn the </w:t>
      </w:r>
      <w:r>
        <w:rPr>
          <w:rFonts w:ascii="Bookman Old Style" w:hAnsi="Bookman Old Style" w:cs="Bookman Old Style"/>
        </w:rPr>
        <w:t xml:space="preserve">public </w:t>
      </w:r>
      <w:r w:rsidR="00C13A55">
        <w:rPr>
          <w:rFonts w:ascii="Bookman Old Style" w:hAnsi="Bookman Old Style" w:cs="Bookman Old Style"/>
        </w:rPr>
        <w:t>mee</w:t>
      </w:r>
      <w:r w:rsidR="00283F1A">
        <w:rPr>
          <w:rFonts w:ascii="Bookman Old Style" w:hAnsi="Bookman Old Style" w:cs="Bookman Old Style"/>
        </w:rPr>
        <w:t>ting</w:t>
      </w:r>
      <w:r>
        <w:rPr>
          <w:rFonts w:ascii="Bookman Old Style" w:hAnsi="Bookman Old Style" w:cs="Bookman Old Style"/>
        </w:rPr>
        <w:t xml:space="preserve"> and enter into executive session at 10:25 a.m</w:t>
      </w:r>
      <w:r w:rsidR="00283F1A">
        <w:rPr>
          <w:rFonts w:ascii="Bookman Old Style" w:hAnsi="Bookman Old Style" w:cs="Bookman Old Style"/>
        </w:rPr>
        <w:t xml:space="preserve">. </w:t>
      </w:r>
      <w:r>
        <w:rPr>
          <w:rFonts w:ascii="Bookman Old Style" w:hAnsi="Bookman Old Style"/>
        </w:rPr>
        <w:t>Mr.</w:t>
      </w:r>
      <w:r w:rsidR="00763F1C">
        <w:rPr>
          <w:rFonts w:ascii="Bookman Old Style" w:hAnsi="Bookman Old Style"/>
        </w:rPr>
        <w:t xml:space="preserve"> </w:t>
      </w:r>
      <w:r>
        <w:rPr>
          <w:rFonts w:ascii="Bookman Old Style" w:hAnsi="Bookman Old Style"/>
        </w:rPr>
        <w:t>Hanneken made such motion</w:t>
      </w:r>
      <w:r w:rsidR="00C13A55">
        <w:rPr>
          <w:rFonts w:ascii="Bookman Old Style" w:hAnsi="Bookman Old Style"/>
        </w:rPr>
        <w:t>. Mr.</w:t>
      </w:r>
      <w:r w:rsidR="00763F1C">
        <w:rPr>
          <w:rFonts w:ascii="Bookman Old Style" w:hAnsi="Bookman Old Style"/>
        </w:rPr>
        <w:t xml:space="preserve"> </w:t>
      </w:r>
      <w:r>
        <w:rPr>
          <w:rFonts w:ascii="Bookman Old Style" w:hAnsi="Bookman Old Style"/>
        </w:rPr>
        <w:t>Carswell</w:t>
      </w:r>
      <w:r w:rsidR="00763F1C">
        <w:rPr>
          <w:rFonts w:ascii="Bookman Old Style" w:hAnsi="Bookman Old Style"/>
        </w:rPr>
        <w:t xml:space="preserve"> seconded</w:t>
      </w:r>
      <w:r w:rsidR="00B97801">
        <w:rPr>
          <w:rFonts w:ascii="Bookman Old Style" w:hAnsi="Bookman Old Style"/>
        </w:rPr>
        <w:t xml:space="preserve">, and the motion passed </w:t>
      </w:r>
      <w:r>
        <w:rPr>
          <w:rFonts w:ascii="Bookman Old Style" w:hAnsi="Bookman Old Style"/>
        </w:rPr>
        <w:t>3</w:t>
      </w:r>
      <w:r w:rsidR="00A25A0B">
        <w:rPr>
          <w:rFonts w:ascii="Bookman Old Style" w:hAnsi="Bookman Old Style"/>
        </w:rPr>
        <w:t>-0.</w:t>
      </w:r>
    </w:p>
    <w:p w:rsidR="006462BB" w:rsidRDefault="006462BB" w:rsidP="00A25A0B">
      <w:pPr>
        <w:rPr>
          <w:rFonts w:ascii="Bookman Old Style" w:hAnsi="Bookman Old Style"/>
        </w:rPr>
      </w:pPr>
    </w:p>
    <w:p w:rsidR="006462BB" w:rsidRDefault="006462BB" w:rsidP="00A25A0B">
      <w:pPr>
        <w:rPr>
          <w:rFonts w:ascii="Bookman Old Style" w:hAnsi="Bookman Old Style"/>
        </w:rPr>
      </w:pPr>
      <w:r>
        <w:rPr>
          <w:rFonts w:ascii="Bookman Old Style" w:hAnsi="Bookman Old Style"/>
        </w:rPr>
        <w:t>Motion was made by Mr. Carswell to exit executive session. Mr. Hanneken seconded, and the motion was passed 3-0.</w:t>
      </w:r>
    </w:p>
    <w:p w:rsidR="006462BB" w:rsidRDefault="006462BB" w:rsidP="00A25A0B">
      <w:pPr>
        <w:rPr>
          <w:rFonts w:ascii="Bookman Old Style" w:hAnsi="Bookman Old Style"/>
        </w:rPr>
      </w:pPr>
    </w:p>
    <w:p w:rsidR="006462BB" w:rsidRDefault="006462BB" w:rsidP="00A25A0B">
      <w:pPr>
        <w:rPr>
          <w:rFonts w:ascii="Bookman Old Style" w:hAnsi="Bookman Old Style"/>
        </w:rPr>
      </w:pPr>
      <w:r>
        <w:rPr>
          <w:rFonts w:ascii="Bookman Old Style" w:hAnsi="Bookman Old Style"/>
        </w:rPr>
        <w:t>Motion was made by Mr. Carswell to adjourn the public meeting. Mr. Hanneken seconded, and the motion was passed 3-0.</w:t>
      </w:r>
    </w:p>
    <w:p w:rsidR="00A25A0B" w:rsidRDefault="00A25A0B" w:rsidP="00A25A0B">
      <w:pPr>
        <w:rPr>
          <w:rFonts w:ascii="Bookman Old Style" w:hAnsi="Bookman Old Style"/>
        </w:rPr>
      </w:pPr>
    </w:p>
    <w:p w:rsidR="00F25DE7" w:rsidRDefault="00C13A55" w:rsidP="00A25A0B">
      <w:pPr>
        <w:rPr>
          <w:rFonts w:ascii="Bookman Old Style" w:hAnsi="Bookman Old Style" w:cs="Bookman Old Style"/>
          <w:szCs w:val="22"/>
          <w:u w:val="single"/>
        </w:rPr>
      </w:pPr>
      <w:r>
        <w:rPr>
          <w:rFonts w:ascii="Bookman Old Style" w:hAnsi="Bookman Old Style"/>
        </w:rPr>
        <w:t>The meeting adjourned at</w:t>
      </w:r>
      <w:r w:rsidR="00283F1A">
        <w:rPr>
          <w:rFonts w:ascii="Bookman Old Style" w:hAnsi="Bookman Old Style"/>
        </w:rPr>
        <w:t xml:space="preserve"> </w:t>
      </w:r>
      <w:r w:rsidR="006462BB">
        <w:rPr>
          <w:rFonts w:ascii="Bookman Old Style" w:hAnsi="Bookman Old Style"/>
        </w:rPr>
        <w:t>11.02</w:t>
      </w:r>
      <w:r w:rsidR="00763F1C">
        <w:rPr>
          <w:rFonts w:ascii="Bookman Old Style" w:hAnsi="Bookman Old Style"/>
        </w:rPr>
        <w:t xml:space="preserve"> </w:t>
      </w:r>
      <w:r w:rsidR="00A25A0B">
        <w:rPr>
          <w:rFonts w:ascii="Bookman Old Style" w:hAnsi="Bookman Old Style"/>
        </w:rPr>
        <w:t>a.m.</w:t>
      </w:r>
    </w:p>
    <w:p w:rsidR="00F25DE7" w:rsidRDefault="00F25DE7" w:rsidP="00527E06">
      <w:pPr>
        <w:widowControl w:val="0"/>
        <w:autoSpaceDE w:val="0"/>
        <w:autoSpaceDN w:val="0"/>
        <w:adjustRightInd w:val="0"/>
        <w:rPr>
          <w:rFonts w:ascii="Bookman Old Style" w:hAnsi="Bookman Old Style" w:cs="Bookman Old Style"/>
          <w:szCs w:val="22"/>
          <w:u w:val="single"/>
        </w:rPr>
      </w:pPr>
    </w:p>
    <w:p w:rsidR="0079179D" w:rsidRDefault="0079179D" w:rsidP="00527E06">
      <w:pPr>
        <w:widowControl w:val="0"/>
        <w:autoSpaceDE w:val="0"/>
        <w:autoSpaceDN w:val="0"/>
        <w:adjustRightInd w:val="0"/>
        <w:rPr>
          <w:rFonts w:ascii="Bookman Old Style" w:hAnsi="Bookman Old Style" w:cs="Bookman Old Style"/>
          <w:szCs w:val="22"/>
          <w:u w:val="single"/>
        </w:rPr>
      </w:pPr>
    </w:p>
    <w:p w:rsidR="00527E06" w:rsidRDefault="004A1683" w:rsidP="00527E06">
      <w:pPr>
        <w:widowControl w:val="0"/>
        <w:autoSpaceDE w:val="0"/>
        <w:autoSpaceDN w:val="0"/>
        <w:adjustRightInd w:val="0"/>
        <w:rPr>
          <w:rFonts w:ascii="Bookman Old Style" w:hAnsi="Bookman Old Style" w:cs="Bookman Old Style"/>
          <w:szCs w:val="22"/>
          <w:u w:val="single"/>
        </w:rPr>
      </w:pPr>
      <w:r>
        <w:rPr>
          <w:rFonts w:ascii="Bookman Old Style" w:hAnsi="Bookman Old Style" w:cs="Bookman Old Style"/>
          <w:szCs w:val="22"/>
          <w:u w:val="single"/>
        </w:rPr>
        <w:t>Not Present</w:t>
      </w:r>
      <w:r w:rsidR="00793DE5">
        <w:rPr>
          <w:rFonts w:ascii="Bookman Old Style" w:hAnsi="Bookman Old Style" w:cs="Bookman Old Style"/>
          <w:szCs w:val="22"/>
          <w:u w:val="single"/>
        </w:rPr>
        <w:tab/>
      </w:r>
      <w:r w:rsidR="00527E06">
        <w:rPr>
          <w:rFonts w:ascii="Bookman Old Style" w:hAnsi="Bookman Old Style" w:cs="Bookman Old Style"/>
          <w:szCs w:val="22"/>
          <w:u w:val="single"/>
        </w:rPr>
        <w:tab/>
      </w:r>
      <w:r w:rsidR="00527E06">
        <w:rPr>
          <w:rFonts w:ascii="Bookman Old Style" w:hAnsi="Bookman Old Style" w:cs="Bookman Old Style"/>
          <w:szCs w:val="22"/>
          <w:u w:val="single"/>
        </w:rPr>
        <w:tab/>
      </w:r>
      <w:r w:rsidR="00527E06">
        <w:rPr>
          <w:rFonts w:ascii="Bookman Old Style" w:hAnsi="Bookman Old Style" w:cs="Bookman Old Style"/>
          <w:szCs w:val="22"/>
          <w:u w:val="single"/>
        </w:rPr>
        <w:tab/>
      </w:r>
      <w:r w:rsidR="00527E06">
        <w:rPr>
          <w:rFonts w:ascii="Bookman Old Style" w:hAnsi="Bookman Old Style" w:cs="Bookman Old Style"/>
          <w:szCs w:val="22"/>
        </w:rPr>
        <w:tab/>
      </w:r>
      <w:r w:rsidR="00527E06">
        <w:rPr>
          <w:rFonts w:ascii="Bookman Old Style" w:hAnsi="Bookman Old Style" w:cs="Bookman Old Style"/>
          <w:szCs w:val="22"/>
          <w:u w:val="single"/>
        </w:rPr>
        <w:tab/>
      </w:r>
      <w:r w:rsidR="00527E06">
        <w:rPr>
          <w:rFonts w:ascii="Bookman Old Style" w:hAnsi="Bookman Old Style" w:cs="Bookman Old Style"/>
          <w:szCs w:val="22"/>
          <w:u w:val="single"/>
        </w:rPr>
        <w:tab/>
      </w:r>
      <w:r w:rsidR="00527E06">
        <w:rPr>
          <w:rFonts w:ascii="Bookman Old Style" w:hAnsi="Bookman Old Style" w:cs="Bookman Old Style"/>
          <w:szCs w:val="22"/>
          <w:u w:val="single"/>
        </w:rPr>
        <w:tab/>
      </w:r>
      <w:r w:rsidR="00527E06">
        <w:rPr>
          <w:rFonts w:ascii="Bookman Old Style" w:hAnsi="Bookman Old Style" w:cs="Bookman Old Style"/>
          <w:szCs w:val="22"/>
          <w:u w:val="single"/>
        </w:rPr>
        <w:tab/>
      </w:r>
    </w:p>
    <w:p w:rsidR="00527E06" w:rsidRDefault="00F25DE7" w:rsidP="00527E06">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Bill Myers</w:t>
      </w:r>
      <w:r w:rsidR="00527E06">
        <w:rPr>
          <w:rFonts w:ascii="Bookman Old Style" w:hAnsi="Bookman Old Style" w:cs="Bookman Old Style"/>
          <w:szCs w:val="22"/>
        </w:rPr>
        <w:t>, Chairman</w:t>
      </w:r>
      <w:r w:rsidR="00527E06">
        <w:rPr>
          <w:rFonts w:ascii="Bookman Old Style" w:hAnsi="Bookman Old Style" w:cs="Bookman Old Style"/>
          <w:szCs w:val="22"/>
        </w:rPr>
        <w:tab/>
      </w:r>
      <w:r w:rsidR="00527E06">
        <w:rPr>
          <w:rFonts w:ascii="Bookman Old Style" w:hAnsi="Bookman Old Style" w:cs="Bookman Old Style"/>
          <w:szCs w:val="22"/>
        </w:rPr>
        <w:tab/>
      </w:r>
      <w:r w:rsidR="0079179D">
        <w:rPr>
          <w:rFonts w:ascii="Bookman Old Style" w:hAnsi="Bookman Old Style" w:cs="Bookman Old Style"/>
          <w:szCs w:val="22"/>
        </w:rPr>
        <w:tab/>
      </w:r>
      <w:r>
        <w:rPr>
          <w:rFonts w:ascii="Bookman Old Style" w:hAnsi="Bookman Old Style" w:cs="Bookman Old Style"/>
          <w:szCs w:val="22"/>
        </w:rPr>
        <w:t>David Thompson</w:t>
      </w:r>
      <w:r w:rsidR="00527E06">
        <w:rPr>
          <w:rFonts w:ascii="Bookman Old Style" w:hAnsi="Bookman Old Style" w:cs="Bookman Old Style"/>
          <w:szCs w:val="22"/>
        </w:rPr>
        <w:t>, Vice Chairman</w:t>
      </w:r>
    </w:p>
    <w:p w:rsidR="00527E06" w:rsidRDefault="00527E06" w:rsidP="00527E06">
      <w:pPr>
        <w:widowControl w:val="0"/>
        <w:autoSpaceDE w:val="0"/>
        <w:autoSpaceDN w:val="0"/>
        <w:adjustRightInd w:val="0"/>
        <w:rPr>
          <w:rFonts w:ascii="Bookman Old Style" w:hAnsi="Bookman Old Style" w:cs="Bookman Old Style"/>
          <w:szCs w:val="22"/>
        </w:rPr>
      </w:pPr>
    </w:p>
    <w:p w:rsidR="00527E06" w:rsidRDefault="00527E06" w:rsidP="00527E06">
      <w:pPr>
        <w:widowControl w:val="0"/>
        <w:autoSpaceDE w:val="0"/>
        <w:autoSpaceDN w:val="0"/>
        <w:adjustRightInd w:val="0"/>
        <w:rPr>
          <w:rFonts w:ascii="Bookman Old Style" w:hAnsi="Bookman Old Style" w:cs="Bookman Old Style"/>
          <w:szCs w:val="22"/>
          <w:u w:val="single"/>
        </w:rPr>
      </w:pPr>
    </w:p>
    <w:p w:rsidR="004A1683" w:rsidRDefault="0079179D" w:rsidP="00D9702B">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sidR="00527E06">
        <w:rPr>
          <w:rFonts w:ascii="Bookman Old Style" w:hAnsi="Bookman Old Style" w:cs="Bookman Old Style"/>
          <w:szCs w:val="22"/>
        </w:rPr>
        <w:tab/>
      </w:r>
      <w:r>
        <w:rPr>
          <w:rFonts w:ascii="Bookman Old Style" w:hAnsi="Bookman Old Style" w:cs="Bookman Old Style"/>
          <w:szCs w:val="22"/>
        </w:rPr>
        <w:tab/>
      </w:r>
      <w:r w:rsidR="00D9702B">
        <w:rPr>
          <w:rFonts w:ascii="Bookman Old Style" w:hAnsi="Bookman Old Style" w:cs="Bookman Old Style"/>
          <w:szCs w:val="22"/>
        </w:rPr>
        <w:t>______________________________</w:t>
      </w:r>
      <w:r w:rsidR="00D9702B">
        <w:rPr>
          <w:rFonts w:ascii="Bookman Old Style" w:hAnsi="Bookman Old Style" w:cs="Bookman Old Style"/>
          <w:szCs w:val="22"/>
        </w:rPr>
        <w:tab/>
      </w:r>
    </w:p>
    <w:p w:rsidR="00D9702B" w:rsidRDefault="00D9702B" w:rsidP="00D9702B">
      <w:pPr>
        <w:widowControl w:val="0"/>
        <w:autoSpaceDE w:val="0"/>
        <w:autoSpaceDN w:val="0"/>
        <w:adjustRightInd w:val="0"/>
      </w:pPr>
      <w:r>
        <w:rPr>
          <w:rFonts w:ascii="Bookman Old Style" w:hAnsi="Bookman Old Style" w:cs="Bookman Old Style"/>
          <w:szCs w:val="22"/>
        </w:rPr>
        <w:t xml:space="preserve">   S</w:t>
      </w:r>
      <w:r w:rsidR="00D50410">
        <w:rPr>
          <w:rFonts w:ascii="Bookman Old Style" w:hAnsi="Bookman Old Style" w:cs="Bookman Old Style"/>
          <w:szCs w:val="22"/>
        </w:rPr>
        <w:t>t</w:t>
      </w:r>
      <w:r w:rsidR="00F25DE7">
        <w:rPr>
          <w:rFonts w:ascii="Bookman Old Style" w:hAnsi="Bookman Old Style" w:cs="Bookman Old Style"/>
          <w:szCs w:val="22"/>
        </w:rPr>
        <w:t>eve Carswell</w:t>
      </w:r>
      <w:r w:rsidR="00F25DE7">
        <w:rPr>
          <w:rFonts w:ascii="Bookman Old Style" w:hAnsi="Bookman Old Style" w:cs="Bookman Old Style"/>
          <w:szCs w:val="22"/>
        </w:rPr>
        <w:tab/>
      </w:r>
      <w:r w:rsidR="0079179D">
        <w:tab/>
      </w:r>
      <w:r w:rsidR="0079179D">
        <w:tab/>
      </w:r>
      <w:r w:rsidR="0079179D">
        <w:tab/>
      </w:r>
      <w:r w:rsidRPr="00D50410">
        <w:rPr>
          <w:rFonts w:ascii="Bookman Old Style" w:hAnsi="Bookman Old Style"/>
        </w:rPr>
        <w:t xml:space="preserve">Jerry Hanneken                                                            </w:t>
      </w:r>
    </w:p>
    <w:p w:rsidR="00D9702B" w:rsidRDefault="00D9702B" w:rsidP="00D9702B">
      <w:pPr>
        <w:widowControl w:val="0"/>
        <w:autoSpaceDE w:val="0"/>
        <w:autoSpaceDN w:val="0"/>
        <w:adjustRightInd w:val="0"/>
      </w:pPr>
    </w:p>
    <w:p w:rsidR="00D9702B" w:rsidRDefault="00D9702B" w:rsidP="00D9702B">
      <w:pPr>
        <w:widowControl w:val="0"/>
        <w:autoSpaceDE w:val="0"/>
        <w:autoSpaceDN w:val="0"/>
        <w:adjustRightInd w:val="0"/>
      </w:pPr>
    </w:p>
    <w:p w:rsidR="00D9702B" w:rsidRDefault="00D9702B" w:rsidP="00D9702B">
      <w:pPr>
        <w:widowControl w:val="0"/>
        <w:autoSpaceDE w:val="0"/>
        <w:autoSpaceDN w:val="0"/>
        <w:adjustRightInd w:val="0"/>
      </w:pPr>
    </w:p>
    <w:p w:rsidR="00527E06" w:rsidRPr="00D9702B" w:rsidRDefault="00527E06" w:rsidP="00D9702B">
      <w:pPr>
        <w:widowControl w:val="0"/>
        <w:autoSpaceDE w:val="0"/>
        <w:autoSpaceDN w:val="0"/>
        <w:adjustRightInd w:val="0"/>
        <w:ind w:left="720" w:firstLine="720"/>
        <w:rPr>
          <w:rFonts w:ascii="Bookman Old Style" w:hAnsi="Bookman Old Style" w:cs="Bookman Old Style"/>
          <w:szCs w:val="22"/>
        </w:rPr>
      </w:pPr>
      <w:r>
        <w:rPr>
          <w:rFonts w:ascii="Bookman Old Style" w:hAnsi="Bookman Old Style" w:cs="Bookman Old Style"/>
          <w:sz w:val="16"/>
          <w:szCs w:val="16"/>
        </w:rPr>
        <w:t>* Documents are attached to the original minutes in the Tax Assessors Office.</w:t>
      </w:r>
    </w:p>
    <w:p w:rsidR="00527E06" w:rsidRDefault="00527E06" w:rsidP="00527E06"/>
    <w:p w:rsidR="00527E06" w:rsidRDefault="00527E06" w:rsidP="00527E06"/>
    <w:p w:rsidR="00B02E79" w:rsidRDefault="00B02E79"/>
    <w:sectPr w:rsidR="00B02E79" w:rsidSect="006462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E06"/>
    <w:rsid w:val="00002628"/>
    <w:rsid w:val="00011C64"/>
    <w:rsid w:val="0001731D"/>
    <w:rsid w:val="00027653"/>
    <w:rsid w:val="000443AE"/>
    <w:rsid w:val="000456D9"/>
    <w:rsid w:val="000A727E"/>
    <w:rsid w:val="000F177B"/>
    <w:rsid w:val="00180373"/>
    <w:rsid w:val="00190AFE"/>
    <w:rsid w:val="002106C2"/>
    <w:rsid w:val="0022243E"/>
    <w:rsid w:val="00283F1A"/>
    <w:rsid w:val="002E3285"/>
    <w:rsid w:val="00324AD3"/>
    <w:rsid w:val="0035535C"/>
    <w:rsid w:val="003A2FA5"/>
    <w:rsid w:val="003C0921"/>
    <w:rsid w:val="003D0236"/>
    <w:rsid w:val="0040026B"/>
    <w:rsid w:val="004440B4"/>
    <w:rsid w:val="00463E7E"/>
    <w:rsid w:val="004A1683"/>
    <w:rsid w:val="004B04A0"/>
    <w:rsid w:val="004B37E4"/>
    <w:rsid w:val="004B4B45"/>
    <w:rsid w:val="004B77A7"/>
    <w:rsid w:val="004F133C"/>
    <w:rsid w:val="004F2293"/>
    <w:rsid w:val="00527E06"/>
    <w:rsid w:val="0056351C"/>
    <w:rsid w:val="005D36AB"/>
    <w:rsid w:val="006462BB"/>
    <w:rsid w:val="006472B2"/>
    <w:rsid w:val="006505E6"/>
    <w:rsid w:val="00676E88"/>
    <w:rsid w:val="006B779B"/>
    <w:rsid w:val="006C4D30"/>
    <w:rsid w:val="0074758E"/>
    <w:rsid w:val="00750A2F"/>
    <w:rsid w:val="00763475"/>
    <w:rsid w:val="00763F1C"/>
    <w:rsid w:val="00770431"/>
    <w:rsid w:val="0079179D"/>
    <w:rsid w:val="00793DE5"/>
    <w:rsid w:val="007B2EFB"/>
    <w:rsid w:val="0090198B"/>
    <w:rsid w:val="0094455C"/>
    <w:rsid w:val="00962177"/>
    <w:rsid w:val="00A25A0B"/>
    <w:rsid w:val="00A45602"/>
    <w:rsid w:val="00AB148E"/>
    <w:rsid w:val="00AE4F54"/>
    <w:rsid w:val="00AF6EE5"/>
    <w:rsid w:val="00B02E79"/>
    <w:rsid w:val="00B06DCA"/>
    <w:rsid w:val="00B33D50"/>
    <w:rsid w:val="00B92E5F"/>
    <w:rsid w:val="00B97801"/>
    <w:rsid w:val="00BC4F1D"/>
    <w:rsid w:val="00C13A55"/>
    <w:rsid w:val="00C143B1"/>
    <w:rsid w:val="00C2638D"/>
    <w:rsid w:val="00C80F77"/>
    <w:rsid w:val="00D50410"/>
    <w:rsid w:val="00D9702B"/>
    <w:rsid w:val="00DA0384"/>
    <w:rsid w:val="00E16DCE"/>
    <w:rsid w:val="00F02DA6"/>
    <w:rsid w:val="00F25DE7"/>
    <w:rsid w:val="00F5140D"/>
    <w:rsid w:val="00F535ED"/>
    <w:rsid w:val="00F65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8AA84D-A69F-4708-9710-4588BD24A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E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7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58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dc:creator>
  <cp:lastModifiedBy>Nikki</cp:lastModifiedBy>
  <cp:revision>2</cp:revision>
  <cp:lastPrinted>2018-06-27T13:05:00Z</cp:lastPrinted>
  <dcterms:created xsi:type="dcterms:W3CDTF">2018-11-19T21:37:00Z</dcterms:created>
  <dcterms:modified xsi:type="dcterms:W3CDTF">2018-11-19T21:37:00Z</dcterms:modified>
</cp:coreProperties>
</file>